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BD" w:rsidRPr="007B771A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3250" w:rsidRPr="007B771A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7B771A">
        <w:rPr>
          <w:rFonts w:ascii="Times New Roman" w:hAnsi="Times New Roman" w:cs="Times New Roman"/>
          <w:b/>
          <w:sz w:val="24"/>
          <w:szCs w:val="24"/>
        </w:rPr>
        <w:br/>
      </w:r>
      <w:r w:rsidR="00380E47" w:rsidRPr="007B771A">
        <w:rPr>
          <w:rFonts w:ascii="Times New Roman" w:hAnsi="Times New Roman" w:cs="Times New Roman"/>
          <w:b/>
          <w:sz w:val="24"/>
          <w:szCs w:val="24"/>
        </w:rPr>
        <w:t>ведущего специалиста-</w:t>
      </w:r>
      <w:r w:rsidR="00FF12DD" w:rsidRPr="007B771A">
        <w:rPr>
          <w:rFonts w:ascii="Times New Roman" w:hAnsi="Times New Roman" w:cs="Times New Roman"/>
          <w:b/>
          <w:sz w:val="24"/>
          <w:szCs w:val="24"/>
        </w:rPr>
        <w:t>эксперта</w:t>
      </w:r>
      <w:r w:rsidR="002E2A61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E2F" w:rsidRPr="007B771A" w:rsidRDefault="00836594" w:rsidP="00674E2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7FEF" w:rsidRPr="007B77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внедрению АИС «Налог-3»</w:t>
      </w:r>
    </w:p>
    <w:p w:rsidR="00674E2F" w:rsidRPr="007B771A" w:rsidRDefault="00674E2F" w:rsidP="00674E2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B771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674E2F" w:rsidRPr="007B771A" w:rsidRDefault="00674E2F" w:rsidP="00674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980" w:rsidRPr="007B771A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7B771A" w:rsidRDefault="00432980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7036ED" w:rsidRPr="007B771A">
        <w:rPr>
          <w:rFonts w:ascii="Times New Roman" w:hAnsi="Times New Roman" w:cs="Times New Roman"/>
          <w:sz w:val="24"/>
          <w:szCs w:val="24"/>
        </w:rPr>
        <w:t xml:space="preserve"> – </w:t>
      </w:r>
      <w:r w:rsidRPr="007B771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380E47" w:rsidRPr="007B771A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7B771A">
        <w:rPr>
          <w:rFonts w:ascii="Times New Roman" w:hAnsi="Times New Roman" w:cs="Times New Roman"/>
          <w:sz w:val="24"/>
          <w:szCs w:val="24"/>
        </w:rPr>
        <w:t>эксперта</w:t>
      </w:r>
      <w:r w:rsidR="00A23250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9B5" w:rsidRPr="007B771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D7FEF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внедрению АИС «Налог-3» </w:t>
      </w:r>
      <w:r w:rsidR="00EB69B5" w:rsidRPr="007B771A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Pr="007B771A">
        <w:rPr>
          <w:rFonts w:ascii="Times New Roman" w:hAnsi="Times New Roman" w:cs="Times New Roman"/>
          <w:sz w:val="24"/>
          <w:szCs w:val="24"/>
        </w:rPr>
        <w:t>(далее</w:t>
      </w:r>
      <w:r w:rsidR="007036ED" w:rsidRPr="007B771A">
        <w:rPr>
          <w:rFonts w:ascii="Times New Roman" w:hAnsi="Times New Roman" w:cs="Times New Roman"/>
          <w:sz w:val="24"/>
          <w:szCs w:val="24"/>
        </w:rPr>
        <w:t xml:space="preserve"> – </w:t>
      </w:r>
      <w:r w:rsidR="00380E47" w:rsidRPr="007B771A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7B771A">
        <w:rPr>
          <w:rFonts w:ascii="Times New Roman" w:hAnsi="Times New Roman" w:cs="Times New Roman"/>
          <w:sz w:val="24"/>
          <w:szCs w:val="24"/>
        </w:rPr>
        <w:t>эксперта</w:t>
      </w:r>
      <w:r w:rsidRPr="007B771A">
        <w:rPr>
          <w:rFonts w:ascii="Times New Roman" w:hAnsi="Times New Roman" w:cs="Times New Roman"/>
          <w:sz w:val="24"/>
          <w:szCs w:val="24"/>
        </w:rPr>
        <w:t>) относится к старшей группе должносте</w:t>
      </w:r>
      <w:r w:rsidR="00380E47" w:rsidRPr="007B771A">
        <w:rPr>
          <w:rFonts w:ascii="Times New Roman" w:hAnsi="Times New Roman" w:cs="Times New Roman"/>
          <w:sz w:val="24"/>
          <w:szCs w:val="24"/>
        </w:rPr>
        <w:t>й гражданской службы категории</w:t>
      </w:r>
      <w:r w:rsidR="00A23250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="00380E47" w:rsidRPr="007B771A">
        <w:rPr>
          <w:rFonts w:ascii="Times New Roman" w:hAnsi="Times New Roman" w:cs="Times New Roman"/>
          <w:sz w:val="24"/>
          <w:szCs w:val="24"/>
        </w:rPr>
        <w:t>специалисты</w:t>
      </w:r>
      <w:r w:rsidRPr="007B771A">
        <w:rPr>
          <w:rFonts w:ascii="Times New Roman" w:hAnsi="Times New Roman" w:cs="Times New Roman"/>
          <w:sz w:val="24"/>
          <w:szCs w:val="24"/>
        </w:rPr>
        <w:t>.</w:t>
      </w:r>
    </w:p>
    <w:p w:rsidR="00D10430" w:rsidRPr="007B771A" w:rsidRDefault="00D10430" w:rsidP="00D10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</w:t>
      </w:r>
      <w:r w:rsidR="002E2A61" w:rsidRPr="007B771A">
        <w:rPr>
          <w:rFonts w:ascii="Times New Roman" w:hAnsi="Times New Roman" w:cs="Times New Roman"/>
          <w:sz w:val="24"/>
          <w:szCs w:val="24"/>
        </w:rPr>
        <w:t xml:space="preserve">ной гражданской службы", – </w:t>
      </w:r>
      <w:bookmarkStart w:id="0" w:name="_GoBack"/>
      <w:bookmarkEnd w:id="0"/>
      <w:r w:rsidR="002E2A61" w:rsidRPr="007B771A">
        <w:rPr>
          <w:rFonts w:ascii="Times New Roman" w:hAnsi="Times New Roman" w:cs="Times New Roman"/>
          <w:sz w:val="24"/>
          <w:szCs w:val="24"/>
        </w:rPr>
        <w:t>11-4</w:t>
      </w:r>
      <w:r w:rsidRPr="007B771A">
        <w:rPr>
          <w:rFonts w:ascii="Times New Roman" w:hAnsi="Times New Roman" w:cs="Times New Roman"/>
          <w:sz w:val="24"/>
          <w:szCs w:val="24"/>
        </w:rPr>
        <w:t>-4-06</w:t>
      </w:r>
      <w:r w:rsidR="002E2A61" w:rsidRPr="007B771A">
        <w:rPr>
          <w:rFonts w:ascii="Times New Roman" w:hAnsi="Times New Roman" w:cs="Times New Roman"/>
          <w:sz w:val="24"/>
          <w:szCs w:val="24"/>
        </w:rPr>
        <w:t>5</w:t>
      </w:r>
      <w:r w:rsidRPr="007B771A">
        <w:rPr>
          <w:rFonts w:ascii="Times New Roman" w:hAnsi="Times New Roman" w:cs="Times New Roman"/>
          <w:sz w:val="24"/>
          <w:szCs w:val="24"/>
        </w:rPr>
        <w:t>.</w:t>
      </w:r>
    </w:p>
    <w:p w:rsidR="003802BD" w:rsidRPr="007B771A" w:rsidRDefault="00D10430" w:rsidP="00380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2.</w:t>
      </w:r>
      <w:r w:rsidR="003802BD" w:rsidRPr="007B771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739A2" w:rsidRPr="007B771A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3802BD" w:rsidRPr="007B771A">
        <w:rPr>
          <w:rFonts w:ascii="Times New Roman" w:hAnsi="Times New Roman" w:cs="Times New Roman"/>
          <w:sz w:val="24"/>
          <w:szCs w:val="24"/>
        </w:rPr>
        <w:t>отдела: координация работ в сфере информационных технологий, связи, массовых коммуникаций и средств массовой информации.</w:t>
      </w:r>
    </w:p>
    <w:p w:rsidR="003802BD" w:rsidRPr="007B771A" w:rsidRDefault="003802BD" w:rsidP="003802BD">
      <w:pPr>
        <w:pStyle w:val="a9"/>
        <w:ind w:left="0" w:firstLine="708"/>
        <w:jc w:val="both"/>
      </w:pPr>
      <w:r w:rsidRPr="007B771A">
        <w:t xml:space="preserve">3.Вид профессиональной служебной деятельности </w:t>
      </w:r>
      <w:r w:rsidR="00FF12DD" w:rsidRPr="007B771A">
        <w:t xml:space="preserve">ведущего специалиста эксперта </w:t>
      </w:r>
      <w:r w:rsidRPr="007B771A">
        <w:t xml:space="preserve">отдела: регулирование вопросов, связанных с внедрением, применением, эксплуатацией и модернизацией автоматизированной </w:t>
      </w:r>
      <w:r w:rsidR="00233EBA" w:rsidRPr="007B771A">
        <w:t>информационной системы</w:t>
      </w:r>
      <w:r w:rsidRPr="007B771A">
        <w:t xml:space="preserve"> «Налог-3» (далее - АИС «Налог-3»).</w:t>
      </w:r>
    </w:p>
    <w:p w:rsidR="004D3C18" w:rsidRPr="007B771A" w:rsidRDefault="003802BD" w:rsidP="004D3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4.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71411" w:rsidRPr="007B771A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9B6DDB" w:rsidRPr="007B771A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4D3C18" w:rsidRPr="007B771A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432980" w:rsidRPr="007B771A" w:rsidRDefault="003802BD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5.</w:t>
      </w:r>
      <w:r w:rsidR="00E669D9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971411" w:rsidRPr="007B771A">
        <w:rPr>
          <w:rFonts w:ascii="Times New Roman" w:hAnsi="Times New Roman" w:cs="Times New Roman"/>
          <w:sz w:val="24"/>
          <w:szCs w:val="24"/>
        </w:rPr>
        <w:t>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432980" w:rsidRPr="007B771A">
        <w:rPr>
          <w:rFonts w:ascii="Times New Roman" w:hAnsi="Times New Roman" w:cs="Times New Roman"/>
          <w:sz w:val="24"/>
          <w:szCs w:val="24"/>
        </w:rPr>
        <w:t>непосредственно подчиняется началь</w:t>
      </w:r>
      <w:r w:rsidRPr="007B771A">
        <w:rPr>
          <w:rFonts w:ascii="Times New Roman" w:hAnsi="Times New Roman" w:cs="Times New Roman"/>
          <w:sz w:val="24"/>
          <w:szCs w:val="24"/>
        </w:rPr>
        <w:t>нику отдела, либо лицу, исполняющему его обязанности.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7B771A" w:rsidRDefault="00432980" w:rsidP="004D3C1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3C18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7B771A" w:rsidRDefault="003802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6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971411" w:rsidRPr="007B771A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432980" w:rsidRPr="007B771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4A9B" w:rsidRPr="007B771A" w:rsidRDefault="003802BD" w:rsidP="0094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3BDB" w:rsidRPr="007B771A">
        <w:rPr>
          <w:rFonts w:ascii="Times New Roman" w:hAnsi="Times New Roman" w:cs="Times New Roman"/>
          <w:sz w:val="24"/>
          <w:szCs w:val="24"/>
        </w:rPr>
        <w:t>6.1.</w:t>
      </w:r>
      <w:r w:rsidR="007E5D17" w:rsidRPr="007B771A">
        <w:rPr>
          <w:rFonts w:ascii="Times New Roman" w:hAnsi="Times New Roman" w:cs="Times New Roman"/>
          <w:sz w:val="24"/>
          <w:szCs w:val="24"/>
        </w:rPr>
        <w:t xml:space="preserve"> Н</w:t>
      </w:r>
      <w:r w:rsidR="00043BDB" w:rsidRPr="007B771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80B22" w:rsidRPr="007B771A">
        <w:rPr>
          <w:rFonts w:ascii="Times New Roman" w:hAnsi="Times New Roman" w:cs="Times New Roman"/>
          <w:color w:val="000000"/>
          <w:sz w:val="24"/>
          <w:szCs w:val="24"/>
        </w:rPr>
        <w:t>высшего</w:t>
      </w:r>
      <w:r w:rsidR="00943ECA" w:rsidRPr="007B771A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(</w:t>
      </w:r>
      <w:r w:rsidR="009E02DA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"Автоматика и управление в информационных системах", "Информатика в экономике", "Экономика и управление", "Математические методы в информатике", Прикладная математика и информатика" или направление подготовки (специальность)</w:t>
      </w:r>
      <w:r w:rsidR="00043BDB" w:rsidRPr="007B771A">
        <w:rPr>
          <w:rFonts w:ascii="Times New Roman" w:hAnsi="Times New Roman" w:cs="Times New Roman"/>
          <w:sz w:val="24"/>
          <w:szCs w:val="24"/>
        </w:rPr>
        <w:t>;</w:t>
      </w:r>
    </w:p>
    <w:p w:rsidR="007B4A9B" w:rsidRPr="007B771A" w:rsidRDefault="00043BDB" w:rsidP="00801AA9">
      <w:pPr>
        <w:pStyle w:val="ConsPlusNormal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 xml:space="preserve">         </w:t>
      </w:r>
      <w:r w:rsidR="007B4A9B" w:rsidRPr="007B771A">
        <w:rPr>
          <w:rFonts w:ascii="Times New Roman" w:hAnsi="Times New Roman" w:cs="Times New Roman"/>
          <w:sz w:val="24"/>
          <w:szCs w:val="24"/>
        </w:rPr>
        <w:t>6.2.</w:t>
      </w:r>
      <w:r w:rsidR="007E5D17" w:rsidRPr="007B771A">
        <w:rPr>
          <w:rFonts w:ascii="Times New Roman" w:hAnsi="Times New Roman" w:cs="Times New Roman"/>
          <w:sz w:val="24"/>
          <w:szCs w:val="24"/>
        </w:rPr>
        <w:t xml:space="preserve"> Н</w:t>
      </w:r>
      <w:r w:rsidR="009D1C79" w:rsidRPr="007B771A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знаний, </w:t>
      </w:r>
      <w:r w:rsidR="007B4A9B" w:rsidRPr="007B771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7B4A9B" w:rsidRPr="007B771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B4A9B" w:rsidRPr="007B771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="007B4A9B" w:rsidRPr="007B771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7B771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</w:t>
      </w:r>
      <w:r w:rsidR="007B4A9B" w:rsidRPr="007B771A">
        <w:rPr>
          <w:rFonts w:ascii="Times New Roman" w:hAnsi="Times New Roman" w:cs="Times New Roman"/>
          <w:sz w:val="24"/>
          <w:szCs w:val="24"/>
        </w:rPr>
        <w:lastRenderedPageBreak/>
        <w:t>государственной службы Российской Федерации»,</w:t>
      </w:r>
      <w:r w:rsidR="00B82EB7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="007B4A9B" w:rsidRPr="007B771A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="007B4A9B" w:rsidRPr="007B771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7B771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7B4A9B" w:rsidRPr="007B771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7B771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801AA9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="007B4A9B" w:rsidRPr="007B771A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</w:t>
      </w:r>
      <w:r w:rsidR="007B4A9B" w:rsidRPr="007B771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A732B" w:rsidRPr="007B771A" w:rsidRDefault="00CA732B" w:rsidP="00CA732B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B771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6.3. Наличие профессиональных знаний в сфере законодательства Российской Федерации: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Налоговый кодекс Российской Федерации часть первая от 31 июля 1998 г. № 146-ФЗ</w:t>
      </w:r>
      <w:r w:rsidR="00043BDB"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ительства Российской Федерации от 30 сентября 2004г. № 506 «Об утверждении Положения о Федеральной налоговой службе»; П</w:t>
      </w:r>
      <w:r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риказ ФНС России от 28 ноября 2014 г. № ММВ-7-12/607@ «Об утверждении миссии и основных направлений деятельности Федеральной налоговой службы»; Приказ ФНС России от 14.12.2017г. №ММВ-7-1/1063@ «Об утверждении Стратегической карты ФНС России на 2018-2022 годы»</w:t>
      </w:r>
      <w:r w:rsidR="00043BDB"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 Приказ ФНС России от 11.09.2015 № ММВ-7-12/382@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 и ее территориальных органов, на работников ФКУ «Налог-Сер</w:t>
      </w:r>
      <w:r w:rsidR="00043BDB"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вис» ФНС России и его филиалов»;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="00043BDB"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  <w:r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  <w:r w:rsidRPr="007B771A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от 5 мая 2014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  <w:r w:rsidRPr="007B771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Федеральный закон от 27.07.2006 № 152-ФЗ  «О персональных данных»; 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Российской Федерации от 6 апреля 2011г. №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63-ФЗ «Об электронной подписи»; Постановление Правительства Российской Федерации от 15 апреля 2014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313 «Об утверждении государственной программы Российской Федерации «Информационное общество (2011-2020 годы)»; Распоряжение Правительства Российской Федерации от 7 октября 2015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распоряжение Правительства Российской Федерации от 26 июля 2016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7B771A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1588-р об утверждении плана перехода в 2016 - 2018 годах федеральных органов 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lastRenderedPageBreak/>
        <w:t xml:space="preserve">исполнительной власти и государственных внебюджетных фондов на использование отечественного офисного программного обеспечения;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6.4. Иные профессиональные знания: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принципы формирования бюджетной системы Российской Федерации;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принципы формирования налоговой системы Российской Федерации;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основы налогового администрирования;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тенденции внедрения и развития информационных технологий;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оформления запросов на доработку (модернизацию) автоматизированных информационных систем;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понятие базовых информационных ресурсов;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применения бюджетной классификации Российской Федерации,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основы управления проектами и описания бизнес- процессов;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знания, полученные в рамках программ повышения квалификации;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6.5. Наличие функциональных знаний: 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знания основ архитектуры АИС «Налог-3»; перечня технологических процессов ФНС России; паспортов функций АИС «Налог-3»; инструкций на рабочие места АИС «Налог-3»; принципов управления доступом к АИС «Налог-3», перечень и описание шаблонов </w:t>
      </w:r>
      <w:r w:rsidR="00460FE9"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доступа к</w:t>
      </w: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АИС «Налог-3»; документов, регламентирующих работу с подсистемами АИС «Налог-3».</w:t>
      </w:r>
    </w:p>
    <w:p w:rsidR="00CA732B" w:rsidRPr="007B771A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6.6. Наличие общих умений: мыслить системно (стратегически); планировать, рационально использовать служебное время и достигать результата.</w:t>
      </w:r>
    </w:p>
    <w:p w:rsidR="008A3698" w:rsidRPr="007B771A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6.7.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документооборота; умение пользоваться поисковыми системами в информационной сети «Интернет» и получения информации из правовых баз данных. </w:t>
      </w:r>
    </w:p>
    <w:p w:rsidR="008A3698" w:rsidRPr="007B771A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6.8. Наличие функциональных умений: </w:t>
      </w:r>
    </w:p>
    <w:p w:rsidR="008A3698" w:rsidRPr="007B771A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подготовка аналитических, информационных, методических материалов, разъяснений и других материалов по направлению деятельности отдела;</w:t>
      </w:r>
    </w:p>
    <w:p w:rsidR="008A3698" w:rsidRPr="007B771A" w:rsidRDefault="008A3698" w:rsidP="008A3698">
      <w:pPr>
        <w:spacing w:after="0" w:line="240" w:lineRule="auto"/>
        <w:ind w:firstLine="708"/>
        <w:jc w:val="both"/>
        <w:rPr>
          <w:sz w:val="24"/>
          <w:szCs w:val="24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подготовка отчетов, докладов, тезисов, презентаций;</w:t>
      </w:r>
      <w:r w:rsidRPr="007B771A">
        <w:rPr>
          <w:sz w:val="24"/>
          <w:szCs w:val="24"/>
        </w:rPr>
        <w:t xml:space="preserve"> </w:t>
      </w:r>
    </w:p>
    <w:p w:rsidR="008A3698" w:rsidRPr="007B771A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7B771A">
        <w:rPr>
          <w:rFonts w:ascii="Times New Roman" w:eastAsia="Calibri" w:hAnsi="Times New Roman" w:cs="Times New Roman"/>
          <w:sz w:val="24"/>
          <w:szCs w:val="24"/>
          <w:lang w:bidi="en-US"/>
        </w:rPr>
        <w:t>наличие иных функциональных умений, необходимых для выполнения работы в сфере, соответствующей направлению деятельности отдела по внедрению АИС «Налог-3».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7B771A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1C79" w:rsidRPr="007B771A" w:rsidRDefault="00261A5F" w:rsidP="009D1C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7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971411" w:rsidRPr="007B771A">
        <w:rPr>
          <w:rFonts w:ascii="Times New Roman" w:hAnsi="Times New Roman" w:cs="Times New Roman"/>
          <w:sz w:val="24"/>
          <w:szCs w:val="24"/>
        </w:rPr>
        <w:t>ведущего специалиста-</w:t>
      </w:r>
      <w:r w:rsidR="00FF12DD" w:rsidRPr="007B771A">
        <w:rPr>
          <w:rFonts w:ascii="Times New Roman" w:hAnsi="Times New Roman" w:cs="Times New Roman"/>
          <w:sz w:val="24"/>
          <w:szCs w:val="24"/>
        </w:rPr>
        <w:t>эксперта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, </w:t>
      </w:r>
      <w:r w:rsidR="009D1C79" w:rsidRPr="007B771A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="009D1C79" w:rsidRPr="007B771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D1C79" w:rsidRPr="007B771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D1C79" w:rsidRPr="007B771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D1C79" w:rsidRPr="007B771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D1C79" w:rsidRPr="007B771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D1C79" w:rsidRPr="007B771A">
        <w:rPr>
          <w:rFonts w:ascii="Times New Roman" w:hAnsi="Times New Roman" w:cs="Times New Roman"/>
          <w:sz w:val="24"/>
          <w:szCs w:val="24"/>
        </w:rPr>
        <w:t xml:space="preserve"> Федерального закона 27</w:t>
      </w:r>
      <w:r w:rsidR="00CB68F7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7B771A">
        <w:rPr>
          <w:rFonts w:ascii="Times New Roman" w:hAnsi="Times New Roman" w:cs="Times New Roman"/>
          <w:sz w:val="24"/>
          <w:szCs w:val="24"/>
        </w:rPr>
        <w:t>июля</w:t>
      </w:r>
      <w:r w:rsidR="00CB68F7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7B771A">
        <w:rPr>
          <w:rFonts w:ascii="Times New Roman" w:hAnsi="Times New Roman" w:cs="Times New Roman"/>
          <w:sz w:val="24"/>
          <w:szCs w:val="24"/>
        </w:rPr>
        <w:t>2004г.</w:t>
      </w:r>
      <w:r w:rsidR="00CB68F7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7B771A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FD2B31" w:rsidRPr="007B771A" w:rsidRDefault="00261A5F" w:rsidP="00FD2B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. 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971411" w:rsidRPr="007B771A">
        <w:rPr>
          <w:rFonts w:ascii="Times New Roman" w:hAnsi="Times New Roman" w:cs="Times New Roman"/>
          <w:sz w:val="24"/>
          <w:szCs w:val="24"/>
        </w:rPr>
        <w:t>специалист-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FD2B31" w:rsidRPr="007B771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</w:t>
      </w:r>
      <w:r w:rsidR="009B6DDB" w:rsidRPr="007B771A">
        <w:rPr>
          <w:rFonts w:ascii="Times New Roman" w:hAnsi="Times New Roman" w:cs="Times New Roman"/>
          <w:sz w:val="24"/>
          <w:szCs w:val="24"/>
        </w:rPr>
        <w:t>п</w:t>
      </w:r>
      <w:r w:rsidR="00FD2B31" w:rsidRPr="007B771A">
        <w:rPr>
          <w:rFonts w:ascii="Times New Roman" w:hAnsi="Times New Roman" w:cs="Times New Roman"/>
          <w:sz w:val="24"/>
          <w:szCs w:val="24"/>
        </w:rPr>
        <w:t xml:space="preserve">оложением об Управлении, положением об отделе </w:t>
      </w:r>
      <w:r w:rsidR="0078558E" w:rsidRPr="007B771A">
        <w:rPr>
          <w:rFonts w:ascii="Times New Roman" w:hAnsi="Times New Roman" w:cs="Times New Roman"/>
          <w:sz w:val="24"/>
          <w:szCs w:val="24"/>
        </w:rPr>
        <w:t xml:space="preserve">от </w:t>
      </w:r>
      <w:r w:rsidR="00785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01.10.2013г.</w:t>
      </w:r>
      <w:r w:rsidR="00FD2B31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D2B31" w:rsidRPr="007B771A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поручениями руководства Управления. </w:t>
      </w:r>
    </w:p>
    <w:p w:rsidR="0078558E" w:rsidRPr="007B771A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971411" w:rsidRPr="007B771A">
        <w:rPr>
          <w:rFonts w:ascii="Times New Roman" w:hAnsi="Times New Roman" w:cs="Times New Roman"/>
          <w:sz w:val="24"/>
          <w:szCs w:val="24"/>
        </w:rPr>
        <w:t>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785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отдела: </w:t>
      </w:r>
    </w:p>
    <w:p w:rsidR="000601EC" w:rsidRPr="007B771A" w:rsidRDefault="00BD7094" w:rsidP="000601E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601EC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сопровождает АИС «Налог-3» в части администрирования налоговой отчетности, регистрации и ввода налоговой отчетности, </w:t>
      </w:r>
      <w:r w:rsidR="00F54C92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камеральной налоговой проверки (КНП), </w:t>
      </w:r>
      <w:r w:rsidR="000601EC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аналитической работы с налоговой отчетностью, </w:t>
      </w:r>
      <w:r w:rsidR="00F54C92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информационных ресурсов КНП, </w:t>
      </w:r>
      <w:r w:rsidR="000601EC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статистической отчетности о налоговой базе и структуре начислений по налогу;</w:t>
      </w:r>
    </w:p>
    <w:p w:rsidR="000601EC" w:rsidRPr="007B771A" w:rsidRDefault="000601EC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 xml:space="preserve">сопровождает режимов электронного обмена документами (в </w:t>
      </w:r>
      <w:proofErr w:type="spellStart"/>
      <w:r w:rsidR="00460FE9" w:rsidRPr="007B771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60FE9" w:rsidRPr="007B771A">
        <w:rPr>
          <w:rFonts w:ascii="Times New Roman" w:hAnsi="Times New Roman" w:cs="Times New Roman"/>
          <w:sz w:val="24"/>
          <w:szCs w:val="24"/>
        </w:rPr>
        <w:t>.</w:t>
      </w:r>
      <w:r w:rsidRPr="007B771A">
        <w:rPr>
          <w:rFonts w:ascii="Times New Roman" w:hAnsi="Times New Roman" w:cs="Times New Roman"/>
          <w:sz w:val="24"/>
          <w:szCs w:val="24"/>
        </w:rPr>
        <w:t xml:space="preserve"> через </w:t>
      </w:r>
      <w:r w:rsidRPr="007B771A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7B771A">
        <w:rPr>
          <w:rFonts w:ascii="Times New Roman" w:hAnsi="Times New Roman" w:cs="Times New Roman"/>
          <w:sz w:val="24"/>
          <w:szCs w:val="24"/>
        </w:rPr>
        <w:t>-сервис и по ТКС) с подразделениями Федерального Казначейства;</w:t>
      </w:r>
    </w:p>
    <w:p w:rsidR="00C5711D" w:rsidRPr="007B771A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сопровождает обмен с ПФР, ФСС, прием сведений из внешних источников в части данных о начисленных суммах;</w:t>
      </w:r>
    </w:p>
    <w:p w:rsidR="00C5711D" w:rsidRPr="007B771A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систематизирует и анализирует предложения работников управления и инспекций по доработке и корректировке прикладного программного обеспечения, при необходимости согласовывает обращения нижестоящих налоговых органов по курируемым вопросам;</w:t>
      </w:r>
    </w:p>
    <w:p w:rsidR="00C5711D" w:rsidRPr="007B771A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техническую и методическую помощь специалистам по информатизации в подчинённых инспекциях;</w:t>
      </w:r>
    </w:p>
    <w:p w:rsidR="00C5711D" w:rsidRPr="007B771A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участвует в работе совещаний и семинаров с участием работников налоговых органов области, а также сторонних организаций по вопросам, относящимся к компетенции отдела. </w:t>
      </w:r>
    </w:p>
    <w:p w:rsidR="00C5711D" w:rsidRPr="007B771A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повышает уровень своей квалификации для решения новых задач по развитию информационной системы управления;</w:t>
      </w:r>
    </w:p>
    <w:p w:rsidR="00C5711D" w:rsidRPr="007B771A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5711D" w:rsidRPr="007B771A" w:rsidRDefault="00C5711D" w:rsidP="00C571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выполняет другие поручения начальника отдела, руководителя</w:t>
      </w: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управления и его заместителей, данных ими в рамках своих должностных полномочий.</w:t>
      </w:r>
    </w:p>
    <w:p w:rsidR="0078558E" w:rsidRPr="007B771A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подготавливает информационные базы местного уровня к выгрузке в федеральное хранилище данных для работы в АИС «Налог-3»;</w:t>
      </w:r>
    </w:p>
    <w:p w:rsidR="00771EB2" w:rsidRPr="007B771A" w:rsidRDefault="0057338E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организует</w:t>
      </w:r>
      <w:r w:rsidR="00771EB2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71EB2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</w:t>
      </w: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</w:t>
      </w:r>
      <w:r w:rsidR="00771EB2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</w:t>
      </w: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71EB2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документации;</w:t>
      </w:r>
    </w:p>
    <w:p w:rsidR="00793219" w:rsidRPr="007B771A" w:rsidRDefault="00793219" w:rsidP="0079321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ведет делопроизводство в отделе;</w:t>
      </w:r>
      <w:r w:rsidR="00771EB2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71EB2" w:rsidRPr="007B771A" w:rsidRDefault="00DD2C10" w:rsidP="00793219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ведет делопроизводство отдела в соответствии с ведомственной инструкцией по делопроизводству;</w:t>
      </w:r>
    </w:p>
    <w:p w:rsidR="00DD2C10" w:rsidRPr="007B771A" w:rsidRDefault="00DD2C10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подготавливает информацию и составля</w:t>
      </w:r>
      <w:r w:rsidR="00AB2016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отчетность по направлени</w:t>
      </w:r>
      <w:r w:rsidR="005733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ям</w:t>
      </w: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своей деятельности</w:t>
      </w:r>
      <w:r w:rsidR="00793219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5711D" w:rsidRPr="007B771A" w:rsidRDefault="00793219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733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ведет </w:t>
      </w: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переписку и осуществля</w:t>
      </w:r>
      <w:r w:rsidR="00AB2016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способы передачи информации по вопросам, входящим в компетенцию отдела, в соответствии с действующей инструкцией по делопроизводству от 29 августа 2014г. № 272;</w:t>
      </w:r>
    </w:p>
    <w:p w:rsidR="00043BDB" w:rsidRPr="007B771A" w:rsidRDefault="008246FE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</w:p>
    <w:p w:rsidR="008246FE" w:rsidRPr="007B771A" w:rsidRDefault="00043BDB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  <w:r w:rsidR="008246FE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9. В целях исполнения возложенных должностных обязанностей </w:t>
      </w:r>
      <w:r w:rsidR="00971411" w:rsidRPr="007B771A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8246FE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отдела имеет право:</w:t>
      </w:r>
    </w:p>
    <w:p w:rsidR="0078558E" w:rsidRPr="007B771A" w:rsidRDefault="009C318A" w:rsidP="008246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запрашивать и получать, в установленном порядке, от нижестоящих налоговых органов и отделов управления необходимые документы и информацию;</w:t>
      </w:r>
    </w:p>
    <w:p w:rsidR="0078558E" w:rsidRPr="007B771A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</w:t>
      </w:r>
      <w:r w:rsidR="0078558E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85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в разработке проектов технических заданий на развитие информационных систем налоговых органов области;</w:t>
      </w:r>
    </w:p>
    <w:p w:rsidR="009C318A" w:rsidRPr="007B771A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повышать свой профессиональный уровень на курсах повышения квалификации, организуемых ФНС России; </w:t>
      </w:r>
    </w:p>
    <w:p w:rsidR="0078558E" w:rsidRPr="007B771A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вносить начальнику отдела предложения по совершенствованию работы отдела; реализовывать иные права, предусмотренные Положением об управлении, об отделе, иными нормативными актами.</w:t>
      </w:r>
    </w:p>
    <w:p w:rsidR="00C5711D" w:rsidRPr="007B771A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E6458E" w:rsidRPr="007B771A" w:rsidRDefault="00043BDB" w:rsidP="00C5711D">
      <w:pPr>
        <w:pStyle w:val="ConsPlusNormal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971411" w:rsidRPr="007B771A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E64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 и Управлении, иными нормативными правовыми актами.</w:t>
      </w:r>
    </w:p>
    <w:p w:rsidR="00043BDB" w:rsidRPr="007B771A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6458E" w:rsidRPr="007B771A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64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971411" w:rsidRPr="007B771A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FF12DD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E64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33EBA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971411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едущий специалист-</w:t>
      </w:r>
      <w:r w:rsidR="00233EBA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эксперт </w:t>
      </w:r>
      <w:r w:rsidR="00E6458E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отдела несет ответственность за:</w:t>
      </w:r>
    </w:p>
    <w:p w:rsidR="00E6458E" w:rsidRPr="007B771A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- ненадлежащее выполнение своих обязанностей;</w:t>
      </w:r>
    </w:p>
    <w:p w:rsidR="00E6458E" w:rsidRPr="007B771A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- неправомерное использование предоставленных ему прав;</w:t>
      </w:r>
    </w:p>
    <w:p w:rsidR="00E6458E" w:rsidRPr="007B771A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- необеспечение выполнения порученных заданий;</w:t>
      </w:r>
    </w:p>
    <w:p w:rsidR="00E6458E" w:rsidRPr="007B771A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6458E" w:rsidRPr="007B771A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458E" w:rsidRPr="007B771A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нарушение служебной и исполнительской дисциплин.</w:t>
      </w:r>
    </w:p>
    <w:p w:rsidR="00B31A77" w:rsidRPr="007B771A" w:rsidRDefault="00B31A77" w:rsidP="00FB4D11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7B771A" w:rsidRDefault="00432980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F12DD" w:rsidRPr="007B771A">
        <w:rPr>
          <w:rFonts w:ascii="Times New Roman" w:hAnsi="Times New Roman" w:cs="Times New Roman"/>
          <w:b/>
          <w:sz w:val="24"/>
          <w:szCs w:val="24"/>
        </w:rPr>
        <w:t>ведущего специалиста</w:t>
      </w:r>
      <w:r w:rsidR="00971411" w:rsidRPr="007B771A">
        <w:rPr>
          <w:rFonts w:ascii="Times New Roman" w:hAnsi="Times New Roman" w:cs="Times New Roman"/>
          <w:b/>
          <w:sz w:val="24"/>
          <w:szCs w:val="24"/>
        </w:rPr>
        <w:t>-</w:t>
      </w:r>
      <w:r w:rsidR="00FF12DD" w:rsidRPr="007B771A">
        <w:rPr>
          <w:rFonts w:ascii="Times New Roman" w:hAnsi="Times New Roman" w:cs="Times New Roman"/>
          <w:b/>
          <w:sz w:val="24"/>
          <w:szCs w:val="24"/>
        </w:rPr>
        <w:t xml:space="preserve">эксперта </w:t>
      </w:r>
      <w:r w:rsidRPr="007B771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807684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7B771A" w:rsidRDefault="000428F7" w:rsidP="003310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12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FF12DD" w:rsidRPr="007B771A">
        <w:rPr>
          <w:rFonts w:ascii="Times New Roman" w:hAnsi="Times New Roman" w:cs="Times New Roman"/>
          <w:sz w:val="24"/>
          <w:szCs w:val="24"/>
        </w:rPr>
        <w:t>в</w:t>
      </w:r>
      <w:r w:rsidR="00971411" w:rsidRPr="007B771A">
        <w:rPr>
          <w:rFonts w:ascii="Times New Roman" w:hAnsi="Times New Roman" w:cs="Times New Roman"/>
          <w:sz w:val="24"/>
          <w:szCs w:val="24"/>
        </w:rPr>
        <w:t>едущий специалист-</w:t>
      </w:r>
      <w:r w:rsidR="00FF12DD" w:rsidRPr="007B771A">
        <w:rPr>
          <w:rFonts w:ascii="Times New Roman" w:hAnsi="Times New Roman" w:cs="Times New Roman"/>
          <w:sz w:val="24"/>
          <w:szCs w:val="24"/>
        </w:rPr>
        <w:t>эксперт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B31A77" w:rsidRPr="007B771A" w:rsidRDefault="001254FA" w:rsidP="00C5711D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формулирование </w:t>
      </w:r>
      <w:r w:rsidR="00E6638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предложений</w:t>
      </w: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6638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</w:t>
      </w: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доработке программн</w:t>
      </w:r>
      <w:r w:rsidR="00E6638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E6638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0428F7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6638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АИС «Налог-3»</w:t>
      </w: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1254FA" w:rsidRPr="007B771A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обмен с нижестоящими налоговыми органами и отделами управления необходимыми документами и информацией;</w:t>
      </w:r>
    </w:p>
    <w:p w:rsidR="00043BDB" w:rsidRPr="007B771A" w:rsidRDefault="001254FA" w:rsidP="009714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</w:t>
      </w:r>
      <w:r w:rsidR="009040E5"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7B77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технических заданий на развитие информационных систем налоговых органов области.</w:t>
      </w:r>
    </w:p>
    <w:p w:rsidR="00432980" w:rsidRPr="007B771A" w:rsidRDefault="000428F7" w:rsidP="00B64C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13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EBA" w:rsidRPr="007B771A">
        <w:rPr>
          <w:rFonts w:ascii="Times New Roman" w:hAnsi="Times New Roman" w:cs="Times New Roman"/>
          <w:sz w:val="24"/>
          <w:szCs w:val="24"/>
        </w:rPr>
        <w:t>ведущий специалист эксперт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10A54" w:rsidRPr="007B771A" w:rsidRDefault="009040E5" w:rsidP="00FB4D11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сопровождения</w:t>
      </w:r>
      <w:r w:rsidR="00F10A5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программн</w:t>
      </w:r>
      <w:r w:rsidR="00C5711D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ого</w:t>
      </w:r>
      <w:r w:rsidR="00F10A5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C5711D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 </w:t>
      </w:r>
      <w:r w:rsidR="00F10A5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АИС «Налог-3» в части возложенных на него задач; оперативного сбора замечаний и предложений работников управления по работе программн</w:t>
      </w:r>
      <w:r w:rsidR="00C5711D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ого комплекса</w:t>
      </w:r>
      <w:r w:rsidR="00F10A54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АИС «Налог-3» и контроля и</w:t>
      </w:r>
      <w:r w:rsidR="000428F7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 учёта при доработке программ; и</w:t>
      </w:r>
      <w:r w:rsidR="000428F7" w:rsidRPr="007B771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ным вопросам, предусмотренным положением об Управлении, иными нормативными актами, административным регламентом ФНС России и Управления.</w:t>
      </w:r>
    </w:p>
    <w:p w:rsidR="00432980" w:rsidRPr="007B771A" w:rsidRDefault="00432980" w:rsidP="006F2E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EBA" w:rsidRPr="007B771A">
        <w:rPr>
          <w:rFonts w:ascii="Times New Roman" w:hAnsi="Times New Roman" w:cs="Times New Roman"/>
          <w:b/>
          <w:sz w:val="24"/>
          <w:szCs w:val="24"/>
        </w:rPr>
        <w:t>в</w:t>
      </w:r>
      <w:r w:rsidR="00FB4D11" w:rsidRPr="007B771A">
        <w:rPr>
          <w:rFonts w:ascii="Times New Roman" w:hAnsi="Times New Roman" w:cs="Times New Roman"/>
          <w:b/>
          <w:sz w:val="24"/>
          <w:szCs w:val="24"/>
        </w:rPr>
        <w:t>едущий специалист-</w:t>
      </w:r>
      <w:r w:rsidR="00233EBA" w:rsidRPr="007B771A">
        <w:rPr>
          <w:rFonts w:ascii="Times New Roman" w:hAnsi="Times New Roman" w:cs="Times New Roman"/>
          <w:b/>
          <w:sz w:val="24"/>
          <w:szCs w:val="24"/>
        </w:rPr>
        <w:t xml:space="preserve">эксперт </w:t>
      </w:r>
      <w:r w:rsidRPr="007B771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F2EF2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432980" w:rsidRPr="007B771A" w:rsidRDefault="0043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16BF" w:rsidRPr="007B771A" w:rsidRDefault="000428F7" w:rsidP="00BD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14</w:t>
      </w:r>
      <w:r w:rsidR="00432980" w:rsidRPr="007B771A">
        <w:rPr>
          <w:rFonts w:ascii="Times New Roman" w:hAnsi="Times New Roman" w:cs="Times New Roman"/>
          <w:sz w:val="24"/>
          <w:szCs w:val="24"/>
        </w:rPr>
        <w:t xml:space="preserve">. </w:t>
      </w:r>
      <w:r w:rsidR="00FB4D11" w:rsidRPr="007B771A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233EBA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8516BF" w:rsidRPr="007B771A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233EBA" w:rsidRPr="007B771A">
        <w:rPr>
          <w:rFonts w:ascii="Times New Roman" w:hAnsi="Times New Roman" w:cs="Times New Roman"/>
          <w:sz w:val="24"/>
          <w:szCs w:val="24"/>
        </w:rPr>
        <w:t>нормативных актов</w:t>
      </w:r>
      <w:r w:rsidR="008516BF" w:rsidRPr="007B771A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 и иных решений в части методологического, технического, организационного и информационного обеспечения по всем вопросам, входящим в компетенцию отдела.</w:t>
      </w:r>
    </w:p>
    <w:p w:rsidR="00432980" w:rsidRPr="007B771A" w:rsidRDefault="00432980" w:rsidP="008516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1</w:t>
      </w:r>
      <w:r w:rsidR="000428F7" w:rsidRPr="007B771A">
        <w:rPr>
          <w:rFonts w:ascii="Times New Roman" w:hAnsi="Times New Roman" w:cs="Times New Roman"/>
          <w:sz w:val="24"/>
          <w:szCs w:val="24"/>
        </w:rPr>
        <w:t>5</w:t>
      </w:r>
      <w:r w:rsidRPr="007B771A">
        <w:rPr>
          <w:rFonts w:ascii="Times New Roman" w:hAnsi="Times New Roman" w:cs="Times New Roman"/>
          <w:sz w:val="24"/>
          <w:szCs w:val="24"/>
        </w:rPr>
        <w:t xml:space="preserve">. </w:t>
      </w:r>
      <w:r w:rsidR="00FB4D11" w:rsidRPr="007B771A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233EBA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7B771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32980" w:rsidRPr="007B771A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6F2EF2" w:rsidRPr="007B771A">
        <w:rPr>
          <w:rFonts w:ascii="Times New Roman" w:hAnsi="Times New Roman" w:cs="Times New Roman"/>
          <w:sz w:val="24"/>
          <w:szCs w:val="24"/>
        </w:rPr>
        <w:t>У</w:t>
      </w:r>
      <w:r w:rsidRPr="007B771A">
        <w:rPr>
          <w:rFonts w:ascii="Times New Roman" w:hAnsi="Times New Roman" w:cs="Times New Roman"/>
          <w:sz w:val="24"/>
          <w:szCs w:val="24"/>
        </w:rPr>
        <w:t>правлении;</w:t>
      </w:r>
    </w:p>
    <w:p w:rsidR="00432980" w:rsidRPr="007B771A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32980" w:rsidRPr="007B771A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32980" w:rsidRPr="007B771A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F2EF2" w:rsidRPr="007B771A">
        <w:rPr>
          <w:rFonts w:ascii="Times New Roman" w:hAnsi="Times New Roman" w:cs="Times New Roman"/>
          <w:sz w:val="24"/>
          <w:szCs w:val="24"/>
        </w:rPr>
        <w:t>У</w:t>
      </w:r>
      <w:r w:rsidRPr="007B771A">
        <w:rPr>
          <w:rFonts w:ascii="Times New Roman" w:hAnsi="Times New Roman" w:cs="Times New Roman"/>
          <w:sz w:val="24"/>
          <w:szCs w:val="24"/>
        </w:rPr>
        <w:t>правления.</w:t>
      </w:r>
    </w:p>
    <w:p w:rsidR="0093538B" w:rsidRPr="007B771A" w:rsidRDefault="0093538B" w:rsidP="009353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980" w:rsidRPr="007B771A" w:rsidRDefault="00432980" w:rsidP="00AA443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6F2EF2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AA4431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80" w:rsidRPr="007B771A" w:rsidRDefault="00432980" w:rsidP="00FB4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1</w:t>
      </w:r>
      <w:r w:rsidR="000428F7" w:rsidRPr="007B771A">
        <w:rPr>
          <w:rFonts w:ascii="Times New Roman" w:hAnsi="Times New Roman" w:cs="Times New Roman"/>
          <w:sz w:val="24"/>
          <w:szCs w:val="24"/>
        </w:rPr>
        <w:t>6</w:t>
      </w:r>
      <w:r w:rsidRPr="007B771A">
        <w:rPr>
          <w:rFonts w:ascii="Times New Roman" w:hAnsi="Times New Roman" w:cs="Times New Roman"/>
          <w:sz w:val="24"/>
          <w:szCs w:val="24"/>
        </w:rPr>
        <w:t>. В соответствии со св</w:t>
      </w:r>
      <w:r w:rsidR="00233EBA" w:rsidRPr="007B771A">
        <w:rPr>
          <w:rFonts w:ascii="Times New Roman" w:hAnsi="Times New Roman" w:cs="Times New Roman"/>
          <w:sz w:val="24"/>
          <w:szCs w:val="24"/>
        </w:rPr>
        <w:t>оими должностными обязанностями в</w:t>
      </w:r>
      <w:r w:rsidR="007739A2" w:rsidRPr="007B771A">
        <w:rPr>
          <w:rFonts w:ascii="Times New Roman" w:hAnsi="Times New Roman" w:cs="Times New Roman"/>
          <w:sz w:val="24"/>
          <w:szCs w:val="24"/>
        </w:rPr>
        <w:t>едущий специалист-</w:t>
      </w:r>
      <w:r w:rsidR="00233EBA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7B771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2980" w:rsidRPr="007B771A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31" w:rsidRPr="007B771A" w:rsidRDefault="00432980" w:rsidP="00162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1</w:t>
      </w:r>
      <w:r w:rsidR="000428F7" w:rsidRPr="007B771A">
        <w:rPr>
          <w:rFonts w:ascii="Times New Roman" w:hAnsi="Times New Roman" w:cs="Times New Roman"/>
          <w:sz w:val="24"/>
          <w:szCs w:val="24"/>
        </w:rPr>
        <w:t>7</w:t>
      </w:r>
      <w:r w:rsidRPr="007B771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33EBA" w:rsidRPr="007B771A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FB4D11" w:rsidRPr="007B771A">
        <w:rPr>
          <w:rFonts w:ascii="Times New Roman" w:hAnsi="Times New Roman" w:cs="Times New Roman"/>
          <w:sz w:val="24"/>
          <w:szCs w:val="24"/>
        </w:rPr>
        <w:t>-</w:t>
      </w:r>
      <w:r w:rsidR="00233EBA" w:rsidRPr="007B771A">
        <w:rPr>
          <w:rFonts w:ascii="Times New Roman" w:hAnsi="Times New Roman" w:cs="Times New Roman"/>
          <w:sz w:val="24"/>
          <w:szCs w:val="24"/>
        </w:rPr>
        <w:t>эксперта</w:t>
      </w:r>
      <w:r w:rsidR="001F0EDC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="00AA4431" w:rsidRPr="007B771A">
        <w:rPr>
          <w:rFonts w:ascii="Times New Roman" w:hAnsi="Times New Roman" w:cs="Times New Roman"/>
          <w:sz w:val="24"/>
          <w:szCs w:val="24"/>
        </w:rPr>
        <w:t xml:space="preserve">с </w:t>
      </w:r>
      <w:r w:rsidR="001F0EDC" w:rsidRPr="007B771A">
        <w:rPr>
          <w:rFonts w:ascii="Times New Roman" w:hAnsi="Times New Roman" w:cs="Times New Roman"/>
          <w:sz w:val="24"/>
          <w:szCs w:val="24"/>
        </w:rPr>
        <w:t>ф</w:t>
      </w:r>
      <w:r w:rsidR="00AA4431" w:rsidRPr="007B771A">
        <w:rPr>
          <w:rFonts w:ascii="Times New Roman" w:hAnsi="Times New Roman" w:cs="Times New Roman"/>
          <w:sz w:val="24"/>
          <w:szCs w:val="24"/>
        </w:rPr>
        <w:t xml:space="preserve">едеральными государственными гражданскими служащими </w:t>
      </w:r>
      <w:r w:rsidR="005906A8" w:rsidRPr="007B771A">
        <w:rPr>
          <w:rFonts w:ascii="Times New Roman" w:hAnsi="Times New Roman" w:cs="Times New Roman"/>
          <w:sz w:val="24"/>
          <w:szCs w:val="24"/>
        </w:rPr>
        <w:t>У</w:t>
      </w:r>
      <w:r w:rsidR="00AA4431" w:rsidRPr="007B771A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</w:t>
      </w:r>
      <w:r w:rsidR="00162386" w:rsidRPr="007B771A">
        <w:rPr>
          <w:rFonts w:ascii="Times New Roman" w:hAnsi="Times New Roman" w:cs="Times New Roman"/>
          <w:sz w:val="24"/>
          <w:szCs w:val="24"/>
        </w:rPr>
        <w:br/>
      </w:r>
      <w:r w:rsidR="00AA4431" w:rsidRPr="007B771A">
        <w:rPr>
          <w:rFonts w:ascii="Times New Roman" w:hAnsi="Times New Roman" w:cs="Times New Roman"/>
          <w:sz w:val="24"/>
          <w:szCs w:val="24"/>
        </w:rPr>
        <w:t>от 12 августа 2002 г. 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60732" w:rsidRPr="007B771A" w:rsidRDefault="00A60732" w:rsidP="00162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50DB" w:rsidRPr="007B771A" w:rsidRDefault="00B350DB" w:rsidP="00FB4D11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7B771A" w:rsidRDefault="00432980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D1619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2D1619" w:rsidRPr="007B7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538B" w:rsidRPr="007B771A" w:rsidRDefault="00BD7094" w:rsidP="00BD709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043BDB"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Взаимодействие </w:t>
      </w:r>
      <w:r w:rsidR="00233EBA" w:rsidRPr="007B771A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FB4D11" w:rsidRPr="007B771A">
        <w:rPr>
          <w:rFonts w:ascii="Times New Roman" w:hAnsi="Times New Roman" w:cs="Times New Roman"/>
          <w:sz w:val="24"/>
          <w:szCs w:val="24"/>
        </w:rPr>
        <w:t>-</w:t>
      </w:r>
      <w:r w:rsidR="00233EBA" w:rsidRPr="007B771A">
        <w:rPr>
          <w:rFonts w:ascii="Times New Roman" w:hAnsi="Times New Roman" w:cs="Times New Roman"/>
          <w:sz w:val="24"/>
          <w:szCs w:val="24"/>
        </w:rPr>
        <w:t>эксперта</w:t>
      </w:r>
      <w:r w:rsidR="001F0EDC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7B771A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Pr="007B771A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Указом</w:t>
        </w:r>
      </w:hyperlink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B771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2002 г</w:t>
        </w:r>
      </w:smartTag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7B771A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B771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2004 г</w:t>
        </w:r>
      </w:smartTag>
      <w:r w:rsidRPr="007B771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7B771A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32980" w:rsidRPr="007B771A" w:rsidRDefault="0043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71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980" w:rsidRPr="007B771A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0EDC" w:rsidRPr="007B771A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1</w:t>
      </w:r>
      <w:r w:rsidR="00043BDB" w:rsidRPr="007B771A">
        <w:rPr>
          <w:rFonts w:ascii="Times New Roman" w:hAnsi="Times New Roman" w:cs="Times New Roman"/>
          <w:sz w:val="24"/>
          <w:szCs w:val="24"/>
        </w:rPr>
        <w:t>9</w:t>
      </w:r>
      <w:r w:rsidRPr="007B771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</w:p>
    <w:p w:rsidR="00432980" w:rsidRPr="007B771A" w:rsidRDefault="00FB4D11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Ведущий специалист-</w:t>
      </w:r>
      <w:r w:rsidR="00233EBA" w:rsidRPr="007B771A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="00432980" w:rsidRPr="007B771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32980" w:rsidRPr="007B771A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2D1619" w:rsidRPr="007B771A">
        <w:rPr>
          <w:rFonts w:ascii="Times New Roman" w:hAnsi="Times New Roman" w:cs="Times New Roman"/>
          <w:sz w:val="24"/>
          <w:szCs w:val="24"/>
        </w:rPr>
        <w:t>объёму</w:t>
      </w:r>
      <w:r w:rsidRPr="007B771A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2980" w:rsidRPr="007B771A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2980" w:rsidRPr="007B771A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2980" w:rsidRPr="007B771A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538B" w:rsidRPr="007B771A" w:rsidRDefault="00432980" w:rsidP="00043B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CB0427" w:rsidRPr="007B771A">
        <w:rPr>
          <w:rFonts w:ascii="Times New Roman" w:hAnsi="Times New Roman" w:cs="Times New Roman"/>
          <w:sz w:val="24"/>
          <w:szCs w:val="24"/>
        </w:rPr>
        <w:t>чётко</w:t>
      </w:r>
      <w:r w:rsidRPr="007B771A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3538B" w:rsidRPr="007B771A">
        <w:rPr>
          <w:rFonts w:ascii="Times New Roman" w:hAnsi="Times New Roman" w:cs="Times New Roman"/>
          <w:sz w:val="24"/>
          <w:szCs w:val="24"/>
        </w:rPr>
        <w:tab/>
      </w:r>
    </w:p>
    <w:p w:rsidR="00432980" w:rsidRPr="007B771A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</w:t>
      </w:r>
      <w:r w:rsidR="009755AD" w:rsidRPr="007B771A">
        <w:rPr>
          <w:rFonts w:ascii="Times New Roman" w:hAnsi="Times New Roman" w:cs="Times New Roman"/>
          <w:sz w:val="24"/>
          <w:szCs w:val="24"/>
        </w:rPr>
        <w:t xml:space="preserve"> </w:t>
      </w:r>
      <w:r w:rsidRPr="007B771A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432980" w:rsidRPr="007B771A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B0427" w:rsidRPr="007B771A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0DB" w:rsidRPr="007B771A" w:rsidRDefault="00B350DB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7B771A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7B771A" w:rsidRDefault="00233EBA" w:rsidP="00CB0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Н</w:t>
      </w:r>
      <w:r w:rsidR="00CB0427" w:rsidRPr="007B771A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CB0427" w:rsidRPr="007B771A" w:rsidRDefault="00BD7094" w:rsidP="00CB0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771A">
        <w:rPr>
          <w:rFonts w:ascii="Times New Roman" w:hAnsi="Times New Roman" w:cs="Times New Roman"/>
          <w:sz w:val="24"/>
          <w:szCs w:val="24"/>
        </w:rPr>
        <w:t>по внедрению АИС «Налог-</w:t>
      </w:r>
      <w:proofErr w:type="gramStart"/>
      <w:r w:rsidRPr="007B771A">
        <w:rPr>
          <w:rFonts w:ascii="Times New Roman" w:hAnsi="Times New Roman" w:cs="Times New Roman"/>
          <w:sz w:val="24"/>
          <w:szCs w:val="24"/>
        </w:rPr>
        <w:t>3»</w:t>
      </w:r>
      <w:r w:rsidR="00043BDB" w:rsidRPr="007B771A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043BDB" w:rsidRPr="007B771A">
        <w:rPr>
          <w:rFonts w:ascii="Times New Roman" w:hAnsi="Times New Roman" w:cs="Times New Roman"/>
          <w:sz w:val="24"/>
          <w:szCs w:val="24"/>
        </w:rPr>
        <w:tab/>
      </w:r>
      <w:r w:rsidR="00043BDB" w:rsidRPr="007B771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B0427" w:rsidRPr="007B771A">
        <w:rPr>
          <w:rFonts w:ascii="Times New Roman" w:hAnsi="Times New Roman" w:cs="Times New Roman"/>
          <w:sz w:val="24"/>
          <w:szCs w:val="24"/>
        </w:rPr>
        <w:tab/>
      </w:r>
      <w:r w:rsidR="00CB0427" w:rsidRPr="007B771A">
        <w:rPr>
          <w:rFonts w:ascii="Times New Roman" w:hAnsi="Times New Roman" w:cs="Times New Roman"/>
          <w:sz w:val="24"/>
          <w:szCs w:val="24"/>
        </w:rPr>
        <w:tab/>
      </w:r>
      <w:r w:rsidR="00C5711D" w:rsidRPr="007B771A">
        <w:rPr>
          <w:rFonts w:ascii="Times New Roman" w:hAnsi="Times New Roman" w:cs="Times New Roman"/>
          <w:sz w:val="24"/>
          <w:szCs w:val="24"/>
        </w:rPr>
        <w:t xml:space="preserve">     </w:t>
      </w:r>
      <w:r w:rsidRPr="007B771A">
        <w:rPr>
          <w:rFonts w:ascii="Times New Roman" w:hAnsi="Times New Roman" w:cs="Times New Roman"/>
          <w:sz w:val="24"/>
          <w:szCs w:val="24"/>
        </w:rPr>
        <w:t xml:space="preserve">    </w:t>
      </w:r>
      <w:r w:rsidR="00233EBA" w:rsidRPr="007B771A">
        <w:rPr>
          <w:rFonts w:ascii="Times New Roman" w:hAnsi="Times New Roman" w:cs="Times New Roman"/>
          <w:sz w:val="24"/>
          <w:szCs w:val="24"/>
        </w:rPr>
        <w:t>М.Р.</w:t>
      </w:r>
      <w:r w:rsidR="00AD632C" w:rsidRPr="007B77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EBA" w:rsidRPr="007B771A">
        <w:rPr>
          <w:rFonts w:ascii="Times New Roman" w:hAnsi="Times New Roman" w:cs="Times New Roman"/>
          <w:sz w:val="24"/>
          <w:szCs w:val="24"/>
        </w:rPr>
        <w:t>Ахатов</w:t>
      </w:r>
      <w:proofErr w:type="spellEnd"/>
    </w:p>
    <w:p w:rsidR="00CB0427" w:rsidRPr="007B771A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B0427" w:rsidRPr="007B771A" w:rsidSect="0099255F">
      <w:headerReference w:type="default" r:id="rId16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2DA" w:rsidRDefault="009E02DA" w:rsidP="0093538B">
      <w:pPr>
        <w:spacing w:after="0" w:line="240" w:lineRule="auto"/>
      </w:pPr>
      <w:r>
        <w:separator/>
      </w:r>
    </w:p>
  </w:endnote>
  <w:end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2DA" w:rsidRDefault="009E02DA" w:rsidP="0093538B">
      <w:pPr>
        <w:spacing w:after="0" w:line="240" w:lineRule="auto"/>
      </w:pPr>
      <w:r>
        <w:separator/>
      </w:r>
    </w:p>
  </w:footnote>
  <w:footnote w:type="continuationSeparator" w:id="0">
    <w:p w:rsidR="009E02DA" w:rsidRDefault="009E02DA" w:rsidP="00935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7037025"/>
      <w:docPartObj>
        <w:docPartGallery w:val="Page Numbers (Top of Page)"/>
        <w:docPartUnique/>
      </w:docPartObj>
    </w:sdtPr>
    <w:sdtEndPr/>
    <w:sdtContent>
      <w:p w:rsidR="009E02DA" w:rsidRDefault="009E02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71A">
          <w:rPr>
            <w:noProof/>
          </w:rPr>
          <w:t>6</w:t>
        </w:r>
        <w:r>
          <w:fldChar w:fldCharType="end"/>
        </w:r>
      </w:p>
    </w:sdtContent>
  </w:sdt>
  <w:p w:rsidR="009E02DA" w:rsidRDefault="009E02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80"/>
    <w:rsid w:val="00007A88"/>
    <w:rsid w:val="000334BB"/>
    <w:rsid w:val="000428F7"/>
    <w:rsid w:val="00043BDB"/>
    <w:rsid w:val="000601EC"/>
    <w:rsid w:val="00080B22"/>
    <w:rsid w:val="001254FA"/>
    <w:rsid w:val="00162386"/>
    <w:rsid w:val="001D7FEF"/>
    <w:rsid w:val="001F0EDC"/>
    <w:rsid w:val="002159F6"/>
    <w:rsid w:val="00233EBA"/>
    <w:rsid w:val="0024690F"/>
    <w:rsid w:val="00247812"/>
    <w:rsid w:val="00261A5F"/>
    <w:rsid w:val="00275A85"/>
    <w:rsid w:val="002C4B42"/>
    <w:rsid w:val="002D1619"/>
    <w:rsid w:val="002E2A61"/>
    <w:rsid w:val="002E380A"/>
    <w:rsid w:val="003310FE"/>
    <w:rsid w:val="0035235C"/>
    <w:rsid w:val="003802BD"/>
    <w:rsid w:val="00380E47"/>
    <w:rsid w:val="00392300"/>
    <w:rsid w:val="003F5F81"/>
    <w:rsid w:val="00427847"/>
    <w:rsid w:val="0043160F"/>
    <w:rsid w:val="00432980"/>
    <w:rsid w:val="00460FE9"/>
    <w:rsid w:val="00462BD6"/>
    <w:rsid w:val="004666B6"/>
    <w:rsid w:val="00495234"/>
    <w:rsid w:val="004D3C18"/>
    <w:rsid w:val="0057338E"/>
    <w:rsid w:val="005906A8"/>
    <w:rsid w:val="005E7F11"/>
    <w:rsid w:val="006004F6"/>
    <w:rsid w:val="00614CBD"/>
    <w:rsid w:val="00636C53"/>
    <w:rsid w:val="00674E2F"/>
    <w:rsid w:val="006F2EF2"/>
    <w:rsid w:val="007036ED"/>
    <w:rsid w:val="00771EB2"/>
    <w:rsid w:val="007739A2"/>
    <w:rsid w:val="0078558E"/>
    <w:rsid w:val="00793219"/>
    <w:rsid w:val="007A39CD"/>
    <w:rsid w:val="007B4A9B"/>
    <w:rsid w:val="007B771A"/>
    <w:rsid w:val="007D35D6"/>
    <w:rsid w:val="007D41BA"/>
    <w:rsid w:val="007E5D17"/>
    <w:rsid w:val="00801AA9"/>
    <w:rsid w:val="00807684"/>
    <w:rsid w:val="008246FE"/>
    <w:rsid w:val="00836594"/>
    <w:rsid w:val="008516BF"/>
    <w:rsid w:val="008A3698"/>
    <w:rsid w:val="009040E5"/>
    <w:rsid w:val="0093538B"/>
    <w:rsid w:val="00943ECA"/>
    <w:rsid w:val="00971411"/>
    <w:rsid w:val="009755AD"/>
    <w:rsid w:val="00975A2C"/>
    <w:rsid w:val="00984E3A"/>
    <w:rsid w:val="0099255F"/>
    <w:rsid w:val="009B6DDB"/>
    <w:rsid w:val="009C318A"/>
    <w:rsid w:val="009D1C79"/>
    <w:rsid w:val="009E02DA"/>
    <w:rsid w:val="00A23250"/>
    <w:rsid w:val="00A52722"/>
    <w:rsid w:val="00A60732"/>
    <w:rsid w:val="00AA4431"/>
    <w:rsid w:val="00AB2016"/>
    <w:rsid w:val="00AB3D01"/>
    <w:rsid w:val="00AB5179"/>
    <w:rsid w:val="00AC6D02"/>
    <w:rsid w:val="00AD632C"/>
    <w:rsid w:val="00B31A77"/>
    <w:rsid w:val="00B350DB"/>
    <w:rsid w:val="00B64CCD"/>
    <w:rsid w:val="00B82EB7"/>
    <w:rsid w:val="00BD7094"/>
    <w:rsid w:val="00C5711D"/>
    <w:rsid w:val="00C716D6"/>
    <w:rsid w:val="00C811C4"/>
    <w:rsid w:val="00C81ECE"/>
    <w:rsid w:val="00CA732B"/>
    <w:rsid w:val="00CB0427"/>
    <w:rsid w:val="00CB68F7"/>
    <w:rsid w:val="00D10430"/>
    <w:rsid w:val="00D14F80"/>
    <w:rsid w:val="00DD2C10"/>
    <w:rsid w:val="00E26973"/>
    <w:rsid w:val="00E37021"/>
    <w:rsid w:val="00E50910"/>
    <w:rsid w:val="00E6458E"/>
    <w:rsid w:val="00E66384"/>
    <w:rsid w:val="00E669D9"/>
    <w:rsid w:val="00E9602D"/>
    <w:rsid w:val="00EB07C0"/>
    <w:rsid w:val="00EB69B5"/>
    <w:rsid w:val="00EF661A"/>
    <w:rsid w:val="00F10A54"/>
    <w:rsid w:val="00F54C92"/>
    <w:rsid w:val="00F643FC"/>
    <w:rsid w:val="00FA4A62"/>
    <w:rsid w:val="00FB4D11"/>
    <w:rsid w:val="00FC6707"/>
    <w:rsid w:val="00FD2B31"/>
    <w:rsid w:val="00FF12DD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BF8C720-5E18-49E5-8987-E43B831A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1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2023-04-26T06:28:00Z</cp:lastPrinted>
  <dcterms:created xsi:type="dcterms:W3CDTF">2023-04-26T10:13:00Z</dcterms:created>
  <dcterms:modified xsi:type="dcterms:W3CDTF">2023-05-02T06:12:00Z</dcterms:modified>
</cp:coreProperties>
</file>